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FCB8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528D0F8D" wp14:editId="089A6573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EF4DD" w14:textId="687FC992" w:rsidR="00F21F44" w:rsidRDefault="00465B96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F21F44" w:rsidRPr="00F21F44">
        <w:rPr>
          <w:b/>
          <w:sz w:val="36"/>
          <w:szCs w:val="36"/>
        </w:rPr>
        <w:t>RONOGRAMA DE ACTIVIDADES</w:t>
      </w:r>
      <w:r>
        <w:rPr>
          <w:b/>
          <w:sz w:val="36"/>
          <w:szCs w:val="36"/>
        </w:rPr>
        <w:t xml:space="preserve"> </w:t>
      </w:r>
      <w:r w:rsidR="00EF2F5B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° básico</w:t>
      </w:r>
    </w:p>
    <w:p w14:paraId="747489D7" w14:textId="58A974EB" w:rsidR="00F21F44" w:rsidRP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</w:t>
      </w:r>
      <w:r w:rsidR="00465B96">
        <w:rPr>
          <w:b/>
          <w:sz w:val="36"/>
          <w:szCs w:val="36"/>
        </w:rPr>
        <w:t xml:space="preserve"> </w:t>
      </w:r>
      <w:r w:rsidR="00EF2F5B">
        <w:rPr>
          <w:b/>
          <w:sz w:val="36"/>
          <w:szCs w:val="36"/>
        </w:rPr>
        <w:t>1</w:t>
      </w:r>
      <w:r w:rsidR="004928BD">
        <w:rPr>
          <w:b/>
          <w:sz w:val="36"/>
          <w:szCs w:val="36"/>
        </w:rPr>
        <w:t xml:space="preserve"> </w:t>
      </w:r>
      <w:r w:rsidR="00EF2F5B">
        <w:rPr>
          <w:b/>
          <w:sz w:val="36"/>
          <w:szCs w:val="36"/>
        </w:rPr>
        <w:t>Rodeados de materia en constante cambio</w:t>
      </w:r>
    </w:p>
    <w:p w14:paraId="35D8E8DA" w14:textId="77777777" w:rsidR="00F21F44" w:rsidRDefault="00F21F44" w:rsidP="00F21F44">
      <w:pPr>
        <w:tabs>
          <w:tab w:val="left" w:pos="977"/>
        </w:tabs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242AD06C" w14:textId="77777777" w:rsidTr="00F21F44">
        <w:tc>
          <w:tcPr>
            <w:tcW w:w="6435" w:type="dxa"/>
          </w:tcPr>
          <w:p w14:paraId="5D69D4D3" w14:textId="582EAEE7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465B96">
              <w:rPr>
                <w:b/>
              </w:rPr>
              <w:t xml:space="preserve"> Víctor Alvarado</w:t>
            </w:r>
          </w:p>
        </w:tc>
        <w:tc>
          <w:tcPr>
            <w:tcW w:w="4480" w:type="dxa"/>
          </w:tcPr>
          <w:p w14:paraId="4016967E" w14:textId="397141BD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465B96">
              <w:rPr>
                <w:b/>
              </w:rPr>
              <w:t xml:space="preserve"> </w:t>
            </w:r>
            <w:r w:rsidR="00EF2F5B">
              <w:rPr>
                <w:b/>
              </w:rPr>
              <w:t>7</w:t>
            </w:r>
            <w:r w:rsidR="00FD2035">
              <w:rPr>
                <w:b/>
              </w:rPr>
              <w:t>°</w:t>
            </w:r>
          </w:p>
        </w:tc>
        <w:tc>
          <w:tcPr>
            <w:tcW w:w="6133" w:type="dxa"/>
          </w:tcPr>
          <w:p w14:paraId="3D983292" w14:textId="25559BA1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B939ED">
              <w:rPr>
                <w:b/>
              </w:rPr>
              <w:t xml:space="preserve"> CIENCIAS NATURALES</w:t>
            </w:r>
          </w:p>
          <w:p w14:paraId="12D8D9DE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198A909C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51"/>
        <w:gridCol w:w="4991"/>
        <w:gridCol w:w="5569"/>
        <w:gridCol w:w="2821"/>
        <w:gridCol w:w="2092"/>
      </w:tblGrid>
      <w:tr w:rsidR="005F7895" w:rsidRPr="00241346" w14:paraId="1D7199A6" w14:textId="77777777" w:rsidTr="00243DFD">
        <w:tc>
          <w:tcPr>
            <w:tcW w:w="1696" w:type="dxa"/>
            <w:shd w:val="clear" w:color="auto" w:fill="F2F2F2" w:themeFill="background1" w:themeFillShade="F2"/>
          </w:tcPr>
          <w:p w14:paraId="73DA6E2F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6031" w:type="dxa"/>
            <w:shd w:val="clear" w:color="auto" w:fill="F2F2F2" w:themeFill="background1" w:themeFillShade="F2"/>
          </w:tcPr>
          <w:p w14:paraId="1DC20626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513" w:type="dxa"/>
            <w:shd w:val="clear" w:color="auto" w:fill="F2F2F2" w:themeFill="background1" w:themeFillShade="F2"/>
          </w:tcPr>
          <w:p w14:paraId="3772AA0F" w14:textId="11AC6AD4"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ADECUACIÓN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3370" w:type="dxa"/>
            <w:shd w:val="clear" w:color="auto" w:fill="F2F2F2" w:themeFill="background1" w:themeFillShade="F2"/>
          </w:tcPr>
          <w:p w14:paraId="44F2DB83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33DC172B" w14:textId="77777777"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5F7895" w14:paraId="5B3316FF" w14:textId="77777777" w:rsidTr="00243DFD">
        <w:trPr>
          <w:trHeight w:val="945"/>
        </w:trPr>
        <w:tc>
          <w:tcPr>
            <w:tcW w:w="1696" w:type="dxa"/>
          </w:tcPr>
          <w:p w14:paraId="2A2044A8" w14:textId="77777777" w:rsidR="00243DFD" w:rsidRDefault="00243DFD" w:rsidP="00F21F44">
            <w:pPr>
              <w:tabs>
                <w:tab w:val="left" w:pos="977"/>
              </w:tabs>
            </w:pPr>
          </w:p>
          <w:p w14:paraId="32F6A238" w14:textId="571F0583" w:rsidR="00243DFD" w:rsidRDefault="00243DFD" w:rsidP="00465B96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04 – 08 de mayo</w:t>
            </w:r>
          </w:p>
          <w:p w14:paraId="1066D2F0" w14:textId="77777777" w:rsidR="00243DFD" w:rsidRDefault="00243DFD" w:rsidP="00F21F44">
            <w:pPr>
              <w:tabs>
                <w:tab w:val="left" w:pos="977"/>
              </w:tabs>
            </w:pPr>
          </w:p>
        </w:tc>
        <w:tc>
          <w:tcPr>
            <w:tcW w:w="6031" w:type="dxa"/>
          </w:tcPr>
          <w:p w14:paraId="0961E441" w14:textId="77777777" w:rsidR="004928BD" w:rsidRDefault="00EF2F5B" w:rsidP="004928BD">
            <w:pPr>
              <w:jc w:val="center"/>
            </w:pPr>
            <w:r>
              <w:t>Lección 1: ¿Qué cambios experimenta la materia?</w:t>
            </w:r>
          </w:p>
          <w:p w14:paraId="0CB4E311" w14:textId="4F52A13F" w:rsidR="00EF2F5B" w:rsidRDefault="00EF2F5B" w:rsidP="004928BD">
            <w:pPr>
              <w:jc w:val="center"/>
            </w:pPr>
            <w:r>
              <w:t>Objetivo: Conocer la diferencia entre sustancias puras y mezclas</w:t>
            </w:r>
          </w:p>
          <w:p w14:paraId="67E51396" w14:textId="77777777" w:rsidR="00EF2F5B" w:rsidRDefault="001F4EE0" w:rsidP="001F4EE0">
            <w:pPr>
              <w:pStyle w:val="Prrafodelista"/>
              <w:numPr>
                <w:ilvl w:val="0"/>
                <w:numId w:val="6"/>
              </w:numPr>
            </w:pPr>
            <w:r>
              <w:t xml:space="preserve">Libro estudiante </w:t>
            </w:r>
            <w:proofErr w:type="spellStart"/>
            <w:r>
              <w:t>pág</w:t>
            </w:r>
            <w:proofErr w:type="spellEnd"/>
            <w:r>
              <w:t xml:space="preserve"> 10.</w:t>
            </w:r>
          </w:p>
          <w:p w14:paraId="270C8F13" w14:textId="77777777" w:rsidR="001F4EE0" w:rsidRDefault="001F4EE0" w:rsidP="001F4EE0">
            <w:r>
              <w:t>Observa la imagen y responde las preguntas en tu cuaderno</w:t>
            </w:r>
          </w:p>
          <w:p w14:paraId="00F6EE3F" w14:textId="3441FE84" w:rsidR="001F4EE0" w:rsidRDefault="001F4EE0" w:rsidP="001F4EE0">
            <w:r>
              <w:t>Copia contenido pág. 10 y 11 en tu cuaderno.</w:t>
            </w:r>
          </w:p>
          <w:p w14:paraId="073C9107" w14:textId="77777777" w:rsidR="001F4EE0" w:rsidRDefault="001F4EE0" w:rsidP="00EA4454">
            <w:pPr>
              <w:pStyle w:val="Prrafodelista"/>
              <w:numPr>
                <w:ilvl w:val="0"/>
                <w:numId w:val="6"/>
              </w:numPr>
            </w:pPr>
            <w:r>
              <w:t xml:space="preserve">Libro de actividades pág. 16 </w:t>
            </w:r>
          </w:p>
          <w:p w14:paraId="53B7073F" w14:textId="5E3298AF" w:rsidR="001F4EE0" w:rsidRDefault="001F4EE0" w:rsidP="001F4EE0">
            <w:r>
              <w:t xml:space="preserve">Realiza actividades 1 </w:t>
            </w:r>
          </w:p>
        </w:tc>
        <w:tc>
          <w:tcPr>
            <w:tcW w:w="3513" w:type="dxa"/>
          </w:tcPr>
          <w:p w14:paraId="77A1978D" w14:textId="6D348969" w:rsidR="00BC2333" w:rsidRPr="00BC2333" w:rsidRDefault="00BC2333" w:rsidP="00F21F44">
            <w:pPr>
              <w:tabs>
                <w:tab w:val="left" w:pos="977"/>
              </w:tabs>
              <w:rPr>
                <w:b/>
              </w:rPr>
            </w:pPr>
            <w:r w:rsidRPr="00BC2333">
              <w:rPr>
                <w:b/>
              </w:rPr>
              <w:t>Material de apoyo explicativo:</w:t>
            </w:r>
          </w:p>
          <w:p w14:paraId="0D194CA4" w14:textId="57B477C2" w:rsidR="00BC2333" w:rsidRPr="000155BB" w:rsidRDefault="00BC2333" w:rsidP="00F21F44">
            <w:pPr>
              <w:tabs>
                <w:tab w:val="left" w:pos="977"/>
              </w:tabs>
              <w:rPr>
                <w:b/>
              </w:rPr>
            </w:pPr>
            <w:r w:rsidRPr="000155BB">
              <w:rPr>
                <w:b/>
              </w:rPr>
              <w:t>Descargar Archivos de la plataforma del establecimiento:</w:t>
            </w:r>
          </w:p>
          <w:p w14:paraId="1C776182" w14:textId="1E9DE2FB" w:rsidR="00243DFD" w:rsidRDefault="00094F1C" w:rsidP="00F21F44">
            <w:pPr>
              <w:tabs>
                <w:tab w:val="left" w:pos="977"/>
              </w:tabs>
            </w:pPr>
            <w:r w:rsidRPr="00094F1C">
              <w:t>N°1_Guía de apoyo explicativa actividades libro del estudiante pág. 10</w:t>
            </w:r>
          </w:p>
          <w:p w14:paraId="2F9DCF5C" w14:textId="4EBB0452" w:rsidR="00094F1C" w:rsidRDefault="00BC2333" w:rsidP="00F21F44">
            <w:pPr>
              <w:tabs>
                <w:tab w:val="left" w:pos="977"/>
              </w:tabs>
            </w:pPr>
            <w:r w:rsidRPr="00BC2333">
              <w:t>N°2_Guía de apoyo explicativa actividades libro de actividades pág. 16</w:t>
            </w:r>
          </w:p>
        </w:tc>
        <w:tc>
          <w:tcPr>
            <w:tcW w:w="3370" w:type="dxa"/>
          </w:tcPr>
          <w:p w14:paraId="049FB431" w14:textId="77777777" w:rsidR="00243DFD" w:rsidRDefault="004928BD" w:rsidP="00F21F44">
            <w:pPr>
              <w:tabs>
                <w:tab w:val="left" w:pos="977"/>
              </w:tabs>
            </w:pPr>
            <w:r>
              <w:t>Libro del estudiante</w:t>
            </w:r>
          </w:p>
          <w:p w14:paraId="026142D2" w14:textId="77777777" w:rsidR="004928BD" w:rsidRDefault="004928BD" w:rsidP="00F21F44">
            <w:pPr>
              <w:tabs>
                <w:tab w:val="left" w:pos="977"/>
              </w:tabs>
            </w:pPr>
            <w:r>
              <w:t>Cuaderno</w:t>
            </w:r>
          </w:p>
          <w:p w14:paraId="5428BD3C" w14:textId="27BB1648" w:rsidR="001F4EE0" w:rsidRDefault="001F4EE0" w:rsidP="00F21F44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39F08535" w14:textId="3E027C9C" w:rsidR="00243DFD" w:rsidRDefault="00243DFD" w:rsidP="00F21F44">
            <w:pPr>
              <w:tabs>
                <w:tab w:val="left" w:pos="977"/>
              </w:tabs>
            </w:pPr>
            <w:r>
              <w:t>08 de mayo</w:t>
            </w:r>
          </w:p>
        </w:tc>
      </w:tr>
      <w:tr w:rsidR="005F7895" w14:paraId="48D4F366" w14:textId="77777777" w:rsidTr="00243DFD">
        <w:trPr>
          <w:trHeight w:val="555"/>
        </w:trPr>
        <w:tc>
          <w:tcPr>
            <w:tcW w:w="1696" w:type="dxa"/>
          </w:tcPr>
          <w:p w14:paraId="73A23A47" w14:textId="7C8290F4" w:rsidR="00243DFD" w:rsidRDefault="00243DFD" w:rsidP="00F21F4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 11 – 15 de mayo</w:t>
            </w:r>
          </w:p>
        </w:tc>
        <w:tc>
          <w:tcPr>
            <w:tcW w:w="6031" w:type="dxa"/>
          </w:tcPr>
          <w:p w14:paraId="47711C52" w14:textId="3DD05A77" w:rsidR="001F4EE0" w:rsidRDefault="001F4EE0" w:rsidP="001F4EE0">
            <w:pPr>
              <w:pStyle w:val="Prrafodelista"/>
              <w:numPr>
                <w:ilvl w:val="0"/>
                <w:numId w:val="6"/>
              </w:numPr>
            </w:pPr>
            <w:r>
              <w:t xml:space="preserve">Libro estudiante </w:t>
            </w:r>
            <w:proofErr w:type="spellStart"/>
            <w:r>
              <w:t>pág</w:t>
            </w:r>
            <w:proofErr w:type="spellEnd"/>
            <w:r>
              <w:t xml:space="preserve"> 12.</w:t>
            </w:r>
          </w:p>
          <w:p w14:paraId="595850E7" w14:textId="77777777" w:rsidR="001F4EE0" w:rsidRDefault="001F4EE0" w:rsidP="001F4EE0">
            <w:r>
              <w:t>Observa la imagen y responde las preguntas en tu cuaderno</w:t>
            </w:r>
          </w:p>
          <w:p w14:paraId="2C2482F7" w14:textId="7BB61454" w:rsidR="001F4EE0" w:rsidRDefault="001F4EE0" w:rsidP="001F4EE0">
            <w:r>
              <w:t>Copia conten</w:t>
            </w:r>
            <w:r w:rsidR="00DA4CCD">
              <w:t>ido pág. 12 a 14 en tu cuaderno y desarrolla las actividades.</w:t>
            </w:r>
          </w:p>
          <w:p w14:paraId="219C1BF6" w14:textId="261C3DAF" w:rsidR="001F4EE0" w:rsidRDefault="001F4EE0" w:rsidP="001F4EE0"/>
        </w:tc>
        <w:tc>
          <w:tcPr>
            <w:tcW w:w="3513" w:type="dxa"/>
          </w:tcPr>
          <w:p w14:paraId="13179C04" w14:textId="77777777" w:rsidR="00D151C4" w:rsidRPr="00BC2333" w:rsidRDefault="00D151C4" w:rsidP="00D151C4">
            <w:pPr>
              <w:tabs>
                <w:tab w:val="left" w:pos="977"/>
              </w:tabs>
              <w:rPr>
                <w:b/>
              </w:rPr>
            </w:pPr>
            <w:r w:rsidRPr="00BC2333">
              <w:rPr>
                <w:b/>
              </w:rPr>
              <w:t>Material de apoyo explicativo:</w:t>
            </w:r>
          </w:p>
          <w:p w14:paraId="70DD8A4B" w14:textId="77777777" w:rsidR="000155BB" w:rsidRDefault="000155BB" w:rsidP="000155BB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>Copiar contenido de las págs. 12 a 14 en tu cuaderno, con Mapa sugerido en guía de apoyo explicativa.</w:t>
            </w:r>
          </w:p>
          <w:p w14:paraId="0BC8EFB7" w14:textId="77777777" w:rsidR="00D151C4" w:rsidRPr="000155BB" w:rsidRDefault="00D151C4" w:rsidP="00D151C4">
            <w:pPr>
              <w:tabs>
                <w:tab w:val="left" w:pos="977"/>
              </w:tabs>
              <w:rPr>
                <w:b/>
              </w:rPr>
            </w:pPr>
            <w:r w:rsidRPr="000155BB">
              <w:rPr>
                <w:b/>
              </w:rPr>
              <w:t>Descargar Archivos de la plataforma del establecimiento:</w:t>
            </w:r>
          </w:p>
          <w:p w14:paraId="2E07D370" w14:textId="5C53EF04" w:rsidR="004A79F8" w:rsidRDefault="000155BB" w:rsidP="00DD5066">
            <w:pPr>
              <w:tabs>
                <w:tab w:val="left" w:pos="977"/>
              </w:tabs>
            </w:pPr>
            <w:r w:rsidRPr="000155BB">
              <w:t>N°3_Guía de apoyo explicativa actividades libro del estudiante pág. 12, 13 y</w:t>
            </w:r>
            <w:r>
              <w:t xml:space="preserve"> </w:t>
            </w:r>
            <w:r w:rsidRPr="000155BB">
              <w:t>14</w:t>
            </w:r>
            <w:r>
              <w:t>.</w:t>
            </w:r>
          </w:p>
        </w:tc>
        <w:tc>
          <w:tcPr>
            <w:tcW w:w="3370" w:type="dxa"/>
          </w:tcPr>
          <w:p w14:paraId="5879A093" w14:textId="77777777" w:rsidR="00E801EA" w:rsidRDefault="00E801EA" w:rsidP="00E801EA">
            <w:pPr>
              <w:tabs>
                <w:tab w:val="left" w:pos="977"/>
              </w:tabs>
            </w:pPr>
            <w:r>
              <w:t>Libro del estudiante</w:t>
            </w:r>
          </w:p>
          <w:p w14:paraId="4D121EFD" w14:textId="77777777" w:rsidR="00E801EA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  <w:p w14:paraId="496B9BBB" w14:textId="4B3BA5DA" w:rsidR="00572943" w:rsidRDefault="00E801EA" w:rsidP="00E801EA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4042416E" w14:textId="26E29117" w:rsidR="00243DFD" w:rsidRDefault="00243DFD" w:rsidP="00F21F44">
            <w:pPr>
              <w:tabs>
                <w:tab w:val="left" w:pos="977"/>
              </w:tabs>
            </w:pPr>
            <w:r>
              <w:t>15 de mayo</w:t>
            </w:r>
          </w:p>
        </w:tc>
      </w:tr>
      <w:tr w:rsidR="005F7895" w14:paraId="6723CE04" w14:textId="77777777" w:rsidTr="00243DFD">
        <w:trPr>
          <w:trHeight w:val="555"/>
        </w:trPr>
        <w:tc>
          <w:tcPr>
            <w:tcW w:w="1696" w:type="dxa"/>
          </w:tcPr>
          <w:p w14:paraId="6A30DFE6" w14:textId="7E4E0D8F" w:rsidR="00243DFD" w:rsidRDefault="00243DFD" w:rsidP="00FD2035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18 – 22 de mayo</w:t>
            </w:r>
          </w:p>
        </w:tc>
        <w:tc>
          <w:tcPr>
            <w:tcW w:w="6031" w:type="dxa"/>
          </w:tcPr>
          <w:p w14:paraId="6A342E2E" w14:textId="23057D7A" w:rsidR="00243DFD" w:rsidRDefault="001F4EE0" w:rsidP="00C27C0C">
            <w:pPr>
              <w:tabs>
                <w:tab w:val="left" w:pos="977"/>
              </w:tabs>
            </w:pPr>
            <w:r>
              <w:t>Objetivo: Conocer los métodos de separación de mezclas</w:t>
            </w:r>
          </w:p>
          <w:p w14:paraId="0D777B51" w14:textId="4F8B4EC9" w:rsidR="000E735B" w:rsidRDefault="00E801EA" w:rsidP="000E735B">
            <w:pPr>
              <w:pStyle w:val="Prrafodelista"/>
              <w:numPr>
                <w:ilvl w:val="0"/>
                <w:numId w:val="6"/>
              </w:numPr>
            </w:pPr>
            <w:r>
              <w:t xml:space="preserve">Libro estudiante </w:t>
            </w:r>
            <w:proofErr w:type="spellStart"/>
            <w:r>
              <w:t>pág</w:t>
            </w:r>
            <w:proofErr w:type="spellEnd"/>
            <w:r>
              <w:t xml:space="preserve"> 16 y 17</w:t>
            </w:r>
          </w:p>
          <w:p w14:paraId="393F941B" w14:textId="22C1B215" w:rsidR="00E801EA" w:rsidRDefault="00E801EA" w:rsidP="00E801EA">
            <w:pPr>
              <w:pStyle w:val="Prrafodelista"/>
              <w:numPr>
                <w:ilvl w:val="0"/>
                <w:numId w:val="6"/>
              </w:numPr>
            </w:pPr>
            <w:r>
              <w:t>Libr</w:t>
            </w:r>
            <w:r w:rsidR="005F7895">
              <w:t>o de actividades pág. 18 y 19</w:t>
            </w:r>
            <w:r>
              <w:t xml:space="preserve"> </w:t>
            </w:r>
          </w:p>
          <w:p w14:paraId="700A743C" w14:textId="2239007B" w:rsidR="001F4EE0" w:rsidRDefault="00E801EA" w:rsidP="00E801EA">
            <w:r>
              <w:lastRenderedPageBreak/>
              <w:t xml:space="preserve">Realiza actividades </w:t>
            </w:r>
          </w:p>
        </w:tc>
        <w:tc>
          <w:tcPr>
            <w:tcW w:w="3513" w:type="dxa"/>
          </w:tcPr>
          <w:p w14:paraId="3334D118" w14:textId="1422CB73" w:rsidR="000155BB" w:rsidRDefault="000155BB" w:rsidP="000155B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lastRenderedPageBreak/>
              <w:t>Material de apoyo</w:t>
            </w:r>
            <w:r w:rsidRPr="00BC2333">
              <w:rPr>
                <w:b/>
              </w:rPr>
              <w:t>:</w:t>
            </w:r>
          </w:p>
          <w:p w14:paraId="15E3ACD5" w14:textId="7978782A" w:rsidR="000155BB" w:rsidRDefault="000155BB" w:rsidP="000155BB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Ver video Tipo de separación de mezclas</w:t>
            </w:r>
          </w:p>
          <w:p w14:paraId="1DA6D381" w14:textId="06C5C3B0" w:rsidR="000155BB" w:rsidRDefault="000155BB" w:rsidP="000155BB">
            <w:pPr>
              <w:tabs>
                <w:tab w:val="left" w:pos="977"/>
              </w:tabs>
            </w:pPr>
            <w:hyperlink r:id="rId8" w:history="1">
              <w:r>
                <w:rPr>
                  <w:rStyle w:val="Hipervnculo"/>
                </w:rPr>
                <w:t>https://www.youtube.com/watch?v=8SM4n_CItyA&amp;t=29s</w:t>
              </w:r>
            </w:hyperlink>
          </w:p>
          <w:p w14:paraId="4C6D025E" w14:textId="77777777" w:rsidR="005F7895" w:rsidRDefault="000E735B" w:rsidP="000E735B">
            <w:r>
              <w:t>N°4</w:t>
            </w:r>
            <w:r w:rsidRPr="000155BB">
              <w:t>_Guía de apoyo explicativa actividades libro d</w:t>
            </w:r>
            <w:r w:rsidR="005F7895">
              <w:t xml:space="preserve">e </w:t>
            </w:r>
            <w:r w:rsidR="005F7895">
              <w:lastRenderedPageBreak/>
              <w:t>actividades pág. 18 y 19</w:t>
            </w:r>
          </w:p>
          <w:p w14:paraId="6D13A082" w14:textId="77777777" w:rsidR="005F7895" w:rsidRPr="005F7895" w:rsidRDefault="005F7895" w:rsidP="000E735B">
            <w:pPr>
              <w:rPr>
                <w:b/>
              </w:rPr>
            </w:pPr>
            <w:r w:rsidRPr="005F7895">
              <w:rPr>
                <w:b/>
              </w:rPr>
              <w:t>Video para situación experimental:</w:t>
            </w:r>
          </w:p>
          <w:p w14:paraId="291078A9" w14:textId="25019583" w:rsidR="005F7895" w:rsidRDefault="005F7895" w:rsidP="000E735B">
            <w:r>
              <w:t>Ciencia especial-filtro de agua</w:t>
            </w:r>
          </w:p>
          <w:p w14:paraId="5C1A2166" w14:textId="48D186D9" w:rsidR="000E735B" w:rsidRDefault="005F7895" w:rsidP="000E735B">
            <w:hyperlink r:id="rId9" w:history="1">
              <w:r>
                <w:rPr>
                  <w:rStyle w:val="Hipervnculo"/>
                </w:rPr>
                <w:t>https://www.youtube.com/watch?v=nLwKY58CdNc&amp;t=29s</w:t>
              </w:r>
            </w:hyperlink>
            <w:r w:rsidR="000E735B">
              <w:t xml:space="preserve">. </w:t>
            </w:r>
          </w:p>
        </w:tc>
        <w:tc>
          <w:tcPr>
            <w:tcW w:w="3370" w:type="dxa"/>
          </w:tcPr>
          <w:p w14:paraId="73F2124E" w14:textId="77777777" w:rsidR="00E801EA" w:rsidRDefault="00E801EA" w:rsidP="00E801EA">
            <w:pPr>
              <w:tabs>
                <w:tab w:val="left" w:pos="977"/>
              </w:tabs>
            </w:pPr>
            <w:r>
              <w:lastRenderedPageBreak/>
              <w:t>Libro del estudiante</w:t>
            </w:r>
          </w:p>
          <w:p w14:paraId="28B541CF" w14:textId="77777777" w:rsidR="00E801EA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  <w:p w14:paraId="71802CC7" w14:textId="4CAA6542" w:rsidR="00243DFD" w:rsidRDefault="00E801EA" w:rsidP="00E801EA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5D42CF9E" w14:textId="1999369A" w:rsidR="00243DFD" w:rsidRDefault="00BE6446" w:rsidP="009A645C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</w:pPr>
            <w:r>
              <w:t>d</w:t>
            </w:r>
            <w:r w:rsidR="00243DFD">
              <w:t>e mayo</w:t>
            </w:r>
          </w:p>
        </w:tc>
      </w:tr>
      <w:tr w:rsidR="005F7895" w14:paraId="65B7A039" w14:textId="77777777" w:rsidTr="00243DFD">
        <w:trPr>
          <w:trHeight w:val="555"/>
        </w:trPr>
        <w:tc>
          <w:tcPr>
            <w:tcW w:w="1696" w:type="dxa"/>
          </w:tcPr>
          <w:p w14:paraId="647107E2" w14:textId="77F1A6A9" w:rsidR="00243DFD" w:rsidRDefault="00243DFD" w:rsidP="009A645C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lastRenderedPageBreak/>
              <w:t>25 – 29 de mayo</w:t>
            </w:r>
          </w:p>
        </w:tc>
        <w:tc>
          <w:tcPr>
            <w:tcW w:w="6031" w:type="dxa"/>
          </w:tcPr>
          <w:p w14:paraId="6382051F" w14:textId="3329CB84" w:rsidR="009A645C" w:rsidRDefault="004A0932" w:rsidP="009A645C">
            <w:pPr>
              <w:pStyle w:val="Prrafodelista"/>
              <w:numPr>
                <w:ilvl w:val="0"/>
                <w:numId w:val="6"/>
              </w:numPr>
            </w:pPr>
            <w:r>
              <w:t xml:space="preserve">Lectura </w:t>
            </w:r>
            <w:r w:rsidR="00CC06E6">
              <w:t xml:space="preserve">Libro estudiante </w:t>
            </w:r>
            <w:proofErr w:type="spellStart"/>
            <w:r w:rsidR="00CC06E6">
              <w:t>pág</w:t>
            </w:r>
            <w:proofErr w:type="spellEnd"/>
            <w:r w:rsidR="00CC06E6">
              <w:t xml:space="preserve"> </w:t>
            </w:r>
            <w:r w:rsidR="009A645C">
              <w:t xml:space="preserve"> 19</w:t>
            </w:r>
          </w:p>
          <w:p w14:paraId="2F2ACF86" w14:textId="2812DB0A" w:rsidR="009A645C" w:rsidRDefault="009A645C" w:rsidP="009A645C">
            <w:pPr>
              <w:pStyle w:val="Prrafodelista"/>
              <w:numPr>
                <w:ilvl w:val="0"/>
                <w:numId w:val="6"/>
              </w:numPr>
            </w:pPr>
            <w:r>
              <w:t>Libro de actividades pág. 22 y 23</w:t>
            </w:r>
          </w:p>
          <w:p w14:paraId="5F484736" w14:textId="3B459216" w:rsidR="007763FD" w:rsidRDefault="009A645C" w:rsidP="00CC06E6">
            <w:r>
              <w:t xml:space="preserve">Realiza actividades </w:t>
            </w:r>
          </w:p>
        </w:tc>
        <w:tc>
          <w:tcPr>
            <w:tcW w:w="3513" w:type="dxa"/>
          </w:tcPr>
          <w:p w14:paraId="14B0C86E" w14:textId="1C0C6B88" w:rsidR="004A0932" w:rsidRDefault="004A0932" w:rsidP="004A093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Material de apoyo</w:t>
            </w:r>
            <w:r>
              <w:rPr>
                <w:b/>
              </w:rPr>
              <w:t xml:space="preserve"> para la lectura</w:t>
            </w:r>
            <w:r w:rsidRPr="00BC2333">
              <w:rPr>
                <w:b/>
              </w:rPr>
              <w:t>:</w:t>
            </w:r>
          </w:p>
          <w:p w14:paraId="49B7DC20" w14:textId="514ED998" w:rsidR="004A0932" w:rsidRDefault="004A0932" w:rsidP="004A093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Ver video </w:t>
            </w:r>
            <w:r>
              <w:rPr>
                <w:b/>
              </w:rPr>
              <w:t>sugerido por enlacemineduc.cl</w:t>
            </w:r>
          </w:p>
          <w:p w14:paraId="4EF50E15" w14:textId="357D9626" w:rsidR="004A0932" w:rsidRPr="004A0932" w:rsidRDefault="004A0932" w:rsidP="004A0932">
            <w:pPr>
              <w:tabs>
                <w:tab w:val="left" w:pos="977"/>
              </w:tabs>
            </w:pPr>
            <w:r w:rsidRPr="004A0932">
              <w:t>Destilación simple</w:t>
            </w:r>
          </w:p>
          <w:p w14:paraId="58FE6B1E" w14:textId="348E3787" w:rsidR="004A0932" w:rsidRDefault="004A0932" w:rsidP="004A0932">
            <w:pPr>
              <w:tabs>
                <w:tab w:val="left" w:pos="977"/>
              </w:tabs>
              <w:rPr>
                <w:b/>
              </w:rPr>
            </w:pPr>
            <w:hyperlink r:id="rId10" w:history="1">
              <w:r>
                <w:rPr>
                  <w:rStyle w:val="Hipervnculo"/>
                </w:rPr>
                <w:t>https://www.youtube.com/watch?v=WNH-1QjYPtE</w:t>
              </w:r>
            </w:hyperlink>
          </w:p>
          <w:p w14:paraId="72E0C1D9" w14:textId="7B127F24" w:rsidR="00243DFD" w:rsidRDefault="004A0932">
            <w:r>
              <w:t>N°5</w:t>
            </w:r>
            <w:r w:rsidRPr="000155BB">
              <w:t>_Guía de apoyo explicativa actividades libro d</w:t>
            </w:r>
            <w:r>
              <w:t>e actividades pág. 22 y 23</w:t>
            </w:r>
          </w:p>
        </w:tc>
        <w:tc>
          <w:tcPr>
            <w:tcW w:w="3370" w:type="dxa"/>
          </w:tcPr>
          <w:p w14:paraId="2F1B93F7" w14:textId="77777777" w:rsidR="00E801EA" w:rsidRDefault="00E801EA" w:rsidP="00E801EA">
            <w:pPr>
              <w:tabs>
                <w:tab w:val="left" w:pos="977"/>
              </w:tabs>
            </w:pPr>
            <w:r>
              <w:t>Libro del estudiante</w:t>
            </w:r>
          </w:p>
          <w:p w14:paraId="50083A27" w14:textId="77777777" w:rsidR="00E801EA" w:rsidRDefault="00E801EA" w:rsidP="00E801EA">
            <w:pPr>
              <w:tabs>
                <w:tab w:val="left" w:pos="977"/>
              </w:tabs>
            </w:pPr>
            <w:r>
              <w:t>Cuaderno</w:t>
            </w:r>
          </w:p>
          <w:p w14:paraId="33799CDE" w14:textId="66ABD8AF" w:rsidR="00572943" w:rsidRDefault="00E801EA" w:rsidP="00E801EA">
            <w:pPr>
              <w:tabs>
                <w:tab w:val="left" w:pos="977"/>
              </w:tabs>
            </w:pPr>
            <w:r>
              <w:t>Libro de actividades</w:t>
            </w:r>
          </w:p>
        </w:tc>
        <w:tc>
          <w:tcPr>
            <w:tcW w:w="2288" w:type="dxa"/>
          </w:tcPr>
          <w:p w14:paraId="5B83AE03" w14:textId="418D5B69" w:rsidR="00243DFD" w:rsidRDefault="00243DFD" w:rsidP="00F21F44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5F7895" w14:paraId="49A03825" w14:textId="77777777" w:rsidTr="00243DFD">
        <w:trPr>
          <w:trHeight w:val="555"/>
        </w:trPr>
        <w:tc>
          <w:tcPr>
            <w:tcW w:w="1696" w:type="dxa"/>
          </w:tcPr>
          <w:p w14:paraId="43899B92" w14:textId="4D9C37E9" w:rsidR="00243DFD" w:rsidRDefault="00243DFD" w:rsidP="009A645C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>01 – 05 de junio</w:t>
            </w:r>
          </w:p>
        </w:tc>
        <w:tc>
          <w:tcPr>
            <w:tcW w:w="6031" w:type="dxa"/>
          </w:tcPr>
          <w:p w14:paraId="72317157" w14:textId="77777777" w:rsidR="00124AFD" w:rsidRDefault="009A645C" w:rsidP="00124AFD">
            <w:pPr>
              <w:tabs>
                <w:tab w:val="left" w:pos="977"/>
              </w:tabs>
              <w:jc w:val="center"/>
            </w:pPr>
            <w:r>
              <w:t>Objetivo: conocer los métodos de separación utilizados en las industrias</w:t>
            </w:r>
          </w:p>
          <w:p w14:paraId="6DD608B8" w14:textId="4FF6FA1A" w:rsidR="009A645C" w:rsidRDefault="009A645C" w:rsidP="009A645C">
            <w:pPr>
              <w:pStyle w:val="Prrafodelista"/>
              <w:numPr>
                <w:ilvl w:val="0"/>
                <w:numId w:val="6"/>
              </w:numPr>
            </w:pPr>
            <w:r>
              <w:t xml:space="preserve">Libro estudiante </w:t>
            </w:r>
            <w:proofErr w:type="spellStart"/>
            <w:r>
              <w:t>pág</w:t>
            </w:r>
            <w:proofErr w:type="spellEnd"/>
            <w:r>
              <w:t xml:space="preserve"> 22 y 23</w:t>
            </w:r>
          </w:p>
          <w:p w14:paraId="1122132C" w14:textId="620A2553" w:rsidR="009A645C" w:rsidRDefault="009A645C" w:rsidP="00D655FC">
            <w:r>
              <w:t>Copia el contenido y respo</w:t>
            </w:r>
            <w:r w:rsidR="00D655FC">
              <w:t>nde la actividad en tu cuaderno</w:t>
            </w:r>
          </w:p>
        </w:tc>
        <w:tc>
          <w:tcPr>
            <w:tcW w:w="3513" w:type="dxa"/>
          </w:tcPr>
          <w:p w14:paraId="417D5C41" w14:textId="120EEDEB" w:rsidR="00260630" w:rsidRDefault="00260630" w:rsidP="0026063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Material de apoyo para la lectura</w:t>
            </w:r>
            <w:r>
              <w:rPr>
                <w:b/>
              </w:rPr>
              <w:t xml:space="preserve"> del libro del estudiante:</w:t>
            </w:r>
          </w:p>
          <w:p w14:paraId="61CA1BBF" w14:textId="21976440" w:rsidR="00260630" w:rsidRDefault="00260630" w:rsidP="00260630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Ver video</w:t>
            </w:r>
          </w:p>
          <w:p w14:paraId="47EDBA60" w14:textId="2E20400E" w:rsidR="00260630" w:rsidRPr="00260630" w:rsidRDefault="00260630" w:rsidP="00260630">
            <w:pPr>
              <w:tabs>
                <w:tab w:val="left" w:pos="977"/>
              </w:tabs>
            </w:pPr>
            <w:r w:rsidRPr="00260630">
              <w:t>Separación de mezclas en la industria</w:t>
            </w:r>
          </w:p>
          <w:p w14:paraId="264629B6" w14:textId="6C32CAB1" w:rsidR="00260630" w:rsidRDefault="00260630" w:rsidP="00260630">
            <w:pPr>
              <w:tabs>
                <w:tab w:val="left" w:pos="977"/>
              </w:tabs>
              <w:rPr>
                <w:b/>
              </w:rPr>
            </w:pPr>
            <w:hyperlink r:id="rId11" w:history="1">
              <w:r>
                <w:rPr>
                  <w:rStyle w:val="Hipervnculo"/>
                </w:rPr>
                <w:t>https://www.youtube.com/watch?v=OI0YneW821M&amp;t=28s</w:t>
              </w:r>
            </w:hyperlink>
          </w:p>
          <w:p w14:paraId="63463E5F" w14:textId="1286EB9B" w:rsidR="00243DFD" w:rsidRDefault="00243DFD"/>
        </w:tc>
        <w:tc>
          <w:tcPr>
            <w:tcW w:w="3370" w:type="dxa"/>
          </w:tcPr>
          <w:p w14:paraId="2DC1AD48" w14:textId="77777777" w:rsidR="00FC182B" w:rsidRDefault="00FC182B" w:rsidP="00FC182B">
            <w:pPr>
              <w:tabs>
                <w:tab w:val="left" w:pos="977"/>
              </w:tabs>
            </w:pPr>
            <w:r>
              <w:t>Libro del estudiante</w:t>
            </w:r>
          </w:p>
          <w:p w14:paraId="18D3B5FB" w14:textId="7A217400" w:rsidR="007763FD" w:rsidRDefault="00FC182B" w:rsidP="00FC182B">
            <w:pPr>
              <w:tabs>
                <w:tab w:val="left" w:pos="977"/>
              </w:tabs>
            </w:pPr>
            <w:r>
              <w:t>Cuaderno</w:t>
            </w:r>
          </w:p>
        </w:tc>
        <w:tc>
          <w:tcPr>
            <w:tcW w:w="2288" w:type="dxa"/>
          </w:tcPr>
          <w:p w14:paraId="0CF90E24" w14:textId="6A8A19B0" w:rsidR="00243DFD" w:rsidRDefault="00243DFD" w:rsidP="00F21F44">
            <w:pPr>
              <w:tabs>
                <w:tab w:val="left" w:pos="977"/>
              </w:tabs>
            </w:pPr>
            <w:r>
              <w:t>05 de junio</w:t>
            </w:r>
          </w:p>
        </w:tc>
      </w:tr>
    </w:tbl>
    <w:p w14:paraId="12775E4B" w14:textId="6CBAEFAD" w:rsidR="00AA133E" w:rsidRPr="00F21F44" w:rsidRDefault="00AA133E" w:rsidP="007763FD">
      <w:pPr>
        <w:tabs>
          <w:tab w:val="left" w:pos="2355"/>
          <w:tab w:val="center" w:pos="8508"/>
        </w:tabs>
        <w:jc w:val="center"/>
      </w:pPr>
      <w:bookmarkStart w:id="0" w:name="_GoBack"/>
      <w:bookmarkEnd w:id="0"/>
    </w:p>
    <w:sectPr w:rsidR="00AA133E" w:rsidRPr="00F21F44" w:rsidSect="004928BD">
      <w:pgSz w:w="18711" w:h="12247" w:orient="landscape"/>
      <w:pgMar w:top="1701" w:right="278" w:bottom="993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A88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54C8"/>
    <w:multiLevelType w:val="hybridMultilevel"/>
    <w:tmpl w:val="9CFC0174"/>
    <w:lvl w:ilvl="0" w:tplc="61D8FADE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F2E1787"/>
    <w:multiLevelType w:val="hybridMultilevel"/>
    <w:tmpl w:val="DFE29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B73B9"/>
    <w:multiLevelType w:val="hybridMultilevel"/>
    <w:tmpl w:val="CD584124"/>
    <w:lvl w:ilvl="0" w:tplc="83B424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13A17C8"/>
    <w:multiLevelType w:val="hybridMultilevel"/>
    <w:tmpl w:val="59A80090"/>
    <w:lvl w:ilvl="0" w:tplc="62C0D2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155BB"/>
    <w:rsid w:val="00030E36"/>
    <w:rsid w:val="00073892"/>
    <w:rsid w:val="00083BE2"/>
    <w:rsid w:val="00094F1C"/>
    <w:rsid w:val="000B2A71"/>
    <w:rsid w:val="000E735B"/>
    <w:rsid w:val="000F65A4"/>
    <w:rsid w:val="00124AFD"/>
    <w:rsid w:val="001638AB"/>
    <w:rsid w:val="001E6EA5"/>
    <w:rsid w:val="001F4EE0"/>
    <w:rsid w:val="00220AF0"/>
    <w:rsid w:val="00241346"/>
    <w:rsid w:val="00243DFD"/>
    <w:rsid w:val="00260630"/>
    <w:rsid w:val="002A43C9"/>
    <w:rsid w:val="002E1A0B"/>
    <w:rsid w:val="00332A1C"/>
    <w:rsid w:val="003A5824"/>
    <w:rsid w:val="003B4DBB"/>
    <w:rsid w:val="00435DE7"/>
    <w:rsid w:val="00465B96"/>
    <w:rsid w:val="004928BD"/>
    <w:rsid w:val="004A0932"/>
    <w:rsid w:val="004A402C"/>
    <w:rsid w:val="004A79F8"/>
    <w:rsid w:val="005624E9"/>
    <w:rsid w:val="00572943"/>
    <w:rsid w:val="005F7895"/>
    <w:rsid w:val="00625A88"/>
    <w:rsid w:val="00715A41"/>
    <w:rsid w:val="007763FD"/>
    <w:rsid w:val="007B53F5"/>
    <w:rsid w:val="00841816"/>
    <w:rsid w:val="00856771"/>
    <w:rsid w:val="009005E0"/>
    <w:rsid w:val="00933274"/>
    <w:rsid w:val="00934B2A"/>
    <w:rsid w:val="00937528"/>
    <w:rsid w:val="00985DEE"/>
    <w:rsid w:val="009A645C"/>
    <w:rsid w:val="009B2E37"/>
    <w:rsid w:val="009D3A6E"/>
    <w:rsid w:val="009E71E4"/>
    <w:rsid w:val="009F4E13"/>
    <w:rsid w:val="00A42FD7"/>
    <w:rsid w:val="00A746EC"/>
    <w:rsid w:val="00A904E7"/>
    <w:rsid w:val="00A93E42"/>
    <w:rsid w:val="00AA133E"/>
    <w:rsid w:val="00B939ED"/>
    <w:rsid w:val="00BC2333"/>
    <w:rsid w:val="00BD1D57"/>
    <w:rsid w:val="00BE6446"/>
    <w:rsid w:val="00C15364"/>
    <w:rsid w:val="00C27C0C"/>
    <w:rsid w:val="00CC06E6"/>
    <w:rsid w:val="00D151C4"/>
    <w:rsid w:val="00D655FC"/>
    <w:rsid w:val="00DA4CCD"/>
    <w:rsid w:val="00DD5066"/>
    <w:rsid w:val="00E801EA"/>
    <w:rsid w:val="00E81F92"/>
    <w:rsid w:val="00E96D11"/>
    <w:rsid w:val="00EA4454"/>
    <w:rsid w:val="00EF2F5B"/>
    <w:rsid w:val="00EF64CC"/>
    <w:rsid w:val="00F21F44"/>
    <w:rsid w:val="00F64970"/>
    <w:rsid w:val="00FC182B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D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155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B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15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SM4n_CItyA&amp;t=29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OI0YneW821M&amp;t=28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WNH-1QjYP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nLwKY58CdNc&amp;t=29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B471-DF97-4DD9-B994-A1EED910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Pc</cp:lastModifiedBy>
  <cp:revision>2</cp:revision>
  <dcterms:created xsi:type="dcterms:W3CDTF">2020-05-04T07:12:00Z</dcterms:created>
  <dcterms:modified xsi:type="dcterms:W3CDTF">2020-05-04T07:12:00Z</dcterms:modified>
</cp:coreProperties>
</file>